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城维计划-市级道路桥梁隧道养护项目-三隧（珠江隧道、洲头咀隧道、仑头-生物岛-大学城隧道）机电设备维护（2024-2026年）作业车辆租赁采购意向征集公告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城维计划-市级道路桥梁隧道养护项目-三隧（珠江隧道、洲头咀隧道、仑头-生物岛-大学城隧道）机电设备维护（2024-2026年）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子目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仑头-生物岛-大学城隧道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工程车（道路综合养护车）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台班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包含司机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防撞车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包含司机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高空车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包含司机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排涝车（流量大于200m³/h）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包含司机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pStyle w:val="9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9"/>
        <w:numPr>
          <w:ilvl w:val="0"/>
          <w:numId w:val="4"/>
        </w:numPr>
        <w:ind w:firstLine="566" w:firstLineChars="236"/>
        <w:rPr>
          <w:rFonts w:hint="default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780000.00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9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linrc202312@126.com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”，</w:t>
      </w:r>
      <w:r>
        <w:rPr>
          <w:rFonts w:hint="eastAsia"/>
          <w:b/>
          <w:bCs/>
          <w:snapToGrid w:val="0"/>
          <w:color w:val="000000"/>
          <w:kern w:val="0"/>
          <w:sz w:val="24"/>
          <w:lang w:val="en-US" w:eastAsia="zh-CN"/>
        </w:rPr>
        <w:t>回执文件需附营业执照（经营范围需含上列清单设备涉及类目）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林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5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6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7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8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9E52367"/>
    <w:multiLevelType w:val="singleLevel"/>
    <w:tmpl w:val="69E52367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iNjU5Y2U5ZjNiYjk2ZmRiMmQ1NWZmYTE0ODUyMz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3BC73DD"/>
    <w:rsid w:val="046B1D8B"/>
    <w:rsid w:val="046E3765"/>
    <w:rsid w:val="05FC2DA4"/>
    <w:rsid w:val="065C3875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0F925A1A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712374"/>
    <w:rsid w:val="19B32EC3"/>
    <w:rsid w:val="1A071A40"/>
    <w:rsid w:val="1A786886"/>
    <w:rsid w:val="1CC7757C"/>
    <w:rsid w:val="1CFD009B"/>
    <w:rsid w:val="1D494680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0924550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3F7D7E"/>
    <w:rsid w:val="2B975488"/>
    <w:rsid w:val="2BB05A29"/>
    <w:rsid w:val="2BBE1469"/>
    <w:rsid w:val="2BCA739A"/>
    <w:rsid w:val="2C85308B"/>
    <w:rsid w:val="2D393A69"/>
    <w:rsid w:val="2E0860D1"/>
    <w:rsid w:val="2E402CEA"/>
    <w:rsid w:val="2E5A20BA"/>
    <w:rsid w:val="2EBC2F88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186985"/>
    <w:rsid w:val="434B112E"/>
    <w:rsid w:val="443D1A3B"/>
    <w:rsid w:val="4504286C"/>
    <w:rsid w:val="459444A9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3444D8"/>
    <w:rsid w:val="515756D7"/>
    <w:rsid w:val="51D45CBF"/>
    <w:rsid w:val="52871060"/>
    <w:rsid w:val="52ED4007"/>
    <w:rsid w:val="54210D44"/>
    <w:rsid w:val="54227B28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0FFC"/>
    <w:rsid w:val="6E354925"/>
    <w:rsid w:val="6E4A295F"/>
    <w:rsid w:val="6E4B1CD2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7596FDD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260" w:after="260"/>
      <w:ind w:firstLine="0" w:firstLineChars="0"/>
      <w:outlineLvl w:val="0"/>
    </w:pPr>
    <w:rPr>
      <w:rFonts w:eastAsia="黑体"/>
      <w:b/>
      <w:bCs/>
      <w:kern w:val="44"/>
      <w:sz w:val="48"/>
      <w:szCs w:val="44"/>
    </w:rPr>
  </w:style>
  <w:style w:type="paragraph" w:styleId="5">
    <w:name w:val="heading 2"/>
    <w:basedOn w:val="1"/>
    <w:next w:val="6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6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7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8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Normal Indent"/>
    <w:basedOn w:val="1"/>
    <w:autoRedefine/>
    <w:qFormat/>
    <w:uiPriority w:val="99"/>
    <w:pPr>
      <w:ind w:firstLine="420" w:firstLineChars="200"/>
    </w:pPr>
  </w:style>
  <w:style w:type="paragraph" w:styleId="10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2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5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6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7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8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8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35</TotalTime>
  <ScaleCrop>false</ScaleCrop>
  <LinksUpToDate>false</LinksUpToDate>
  <CharactersWithSpaces>672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2024-03-01T01:11:41Z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54683F8412CF471EA334CD25362B5CC7_13</vt:lpwstr>
  </property>
</Properties>
</file>